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7B0C0" w14:textId="77777777" w:rsidR="005030A9" w:rsidRPr="00921C42" w:rsidRDefault="00000000">
      <w:pPr>
        <w:spacing w:after="20"/>
        <w:jc w:val="center"/>
        <w:rPr>
          <w:lang w:val="en-US"/>
        </w:rPr>
      </w:pPr>
      <w:r w:rsidRPr="00921C42">
        <w:rPr>
          <w:rFonts w:ascii="Calibri" w:eastAsia="Calibri" w:hAnsi="Calibri" w:cs="Calibri"/>
          <w:b/>
          <w:bCs/>
          <w:color w:val="1F3864"/>
          <w:sz w:val="32"/>
          <w:szCs w:val="32"/>
          <w:lang w:val="en-US"/>
        </w:rPr>
        <w:t>AHMED KHAN</w:t>
      </w:r>
    </w:p>
    <w:p w14:paraId="17D4A70B" w14:textId="77777777" w:rsidR="005030A9" w:rsidRPr="00921C42" w:rsidRDefault="00000000">
      <w:pPr>
        <w:spacing w:after="300"/>
        <w:jc w:val="center"/>
        <w:rPr>
          <w:lang w:val="en-US"/>
        </w:rPr>
      </w:pPr>
      <w:r w:rsidRPr="00921C42">
        <w:rPr>
          <w:rFonts w:ascii="Calibri" w:eastAsia="Calibri" w:hAnsi="Calibri" w:cs="Calibri"/>
          <w:color w:val="000000"/>
          <w:sz w:val="19"/>
          <w:szCs w:val="19"/>
          <w:lang w:val="en-US"/>
        </w:rPr>
        <w:t xml:space="preserve">Dubai, United Arab </w:t>
      </w:r>
      <w:proofErr w:type="gramStart"/>
      <w:r w:rsidRPr="00921C42">
        <w:rPr>
          <w:rFonts w:ascii="Calibri" w:eastAsia="Calibri" w:hAnsi="Calibri" w:cs="Calibri"/>
          <w:color w:val="000000"/>
          <w:sz w:val="19"/>
          <w:szCs w:val="19"/>
          <w:lang w:val="en-US"/>
        </w:rPr>
        <w:t>Emirates  |</w:t>
      </w:r>
      <w:proofErr w:type="gramEnd"/>
      <w:r w:rsidRPr="00921C42">
        <w:rPr>
          <w:rFonts w:ascii="Calibri" w:eastAsia="Calibri" w:hAnsi="Calibri" w:cs="Calibri"/>
          <w:color w:val="000000"/>
          <w:sz w:val="19"/>
          <w:szCs w:val="19"/>
          <w:lang w:val="en-US"/>
        </w:rPr>
        <w:t xml:space="preserve">  +971 58 567 </w:t>
      </w:r>
      <w:proofErr w:type="gramStart"/>
      <w:r w:rsidRPr="00921C42">
        <w:rPr>
          <w:rFonts w:ascii="Calibri" w:eastAsia="Calibri" w:hAnsi="Calibri" w:cs="Calibri"/>
          <w:color w:val="000000"/>
          <w:sz w:val="19"/>
          <w:szCs w:val="19"/>
          <w:lang w:val="en-US"/>
        </w:rPr>
        <w:t>8901  |</w:t>
      </w:r>
      <w:proofErr w:type="gramEnd"/>
      <w:r w:rsidRPr="00921C42">
        <w:rPr>
          <w:rFonts w:ascii="Calibri" w:eastAsia="Calibri" w:hAnsi="Calibri" w:cs="Calibri"/>
          <w:color w:val="000000"/>
          <w:sz w:val="19"/>
          <w:szCs w:val="19"/>
          <w:lang w:val="en-US"/>
        </w:rPr>
        <w:t xml:space="preserve">  ahmed.khan.dev@email.com</w:t>
      </w:r>
    </w:p>
    <w:p w14:paraId="54191D0C" w14:textId="77777777" w:rsidR="005030A9" w:rsidRPr="00921C42" w:rsidRDefault="00000000">
      <w:pPr>
        <w:spacing w:after="200"/>
        <w:rPr>
          <w:lang w:val="en-US"/>
        </w:rPr>
      </w:pPr>
      <w:r w:rsidRPr="00921C42">
        <w:rPr>
          <w:rFonts w:ascii="Calibri" w:eastAsia="Calibri" w:hAnsi="Calibri" w:cs="Calibri"/>
          <w:color w:val="000000"/>
          <w:sz w:val="21"/>
          <w:szCs w:val="21"/>
          <w:lang w:val="en-US"/>
        </w:rPr>
        <w:t>13 July 2026</w:t>
      </w:r>
    </w:p>
    <w:p w14:paraId="627C3D35" w14:textId="77777777" w:rsidR="005030A9" w:rsidRPr="00921C42" w:rsidRDefault="00000000">
      <w:pPr>
        <w:spacing w:after="20"/>
        <w:rPr>
          <w:lang w:val="en-US"/>
        </w:rPr>
      </w:pPr>
      <w:r w:rsidRPr="00921C42">
        <w:rPr>
          <w:rFonts w:ascii="Calibri" w:eastAsia="Calibri" w:hAnsi="Calibri" w:cs="Calibri"/>
          <w:color w:val="000000"/>
          <w:sz w:val="21"/>
          <w:szCs w:val="21"/>
          <w:lang w:val="en-US"/>
        </w:rPr>
        <w:t>Hiring Manager</w:t>
      </w:r>
    </w:p>
    <w:p w14:paraId="53451104" w14:textId="77777777" w:rsidR="005030A9" w:rsidRPr="00921C42" w:rsidRDefault="00000000">
      <w:pPr>
        <w:spacing w:after="20"/>
        <w:rPr>
          <w:lang w:val="en-US"/>
        </w:rPr>
      </w:pPr>
      <w:r w:rsidRPr="00921C42">
        <w:rPr>
          <w:rFonts w:ascii="Calibri" w:eastAsia="Calibri" w:hAnsi="Calibri" w:cs="Calibri"/>
          <w:b/>
          <w:bCs/>
          <w:color w:val="000000"/>
          <w:sz w:val="21"/>
          <w:szCs w:val="21"/>
          <w:lang w:val="en-US"/>
        </w:rPr>
        <w:t>Falcon Pay Technologies</w:t>
      </w:r>
    </w:p>
    <w:p w14:paraId="1BAA9C79" w14:textId="77777777" w:rsidR="005030A9" w:rsidRPr="00921C42" w:rsidRDefault="00000000">
      <w:pPr>
        <w:spacing w:after="260"/>
        <w:rPr>
          <w:lang w:val="en-US"/>
        </w:rPr>
      </w:pPr>
      <w:r w:rsidRPr="00921C42">
        <w:rPr>
          <w:rFonts w:ascii="Calibri" w:eastAsia="Calibri" w:hAnsi="Calibri" w:cs="Calibri"/>
          <w:color w:val="000000"/>
          <w:sz w:val="21"/>
          <w:szCs w:val="21"/>
          <w:lang w:val="en-US"/>
        </w:rPr>
        <w:t>Dubai, United Arab Emirates</w:t>
      </w:r>
    </w:p>
    <w:p w14:paraId="7B419583" w14:textId="77777777" w:rsidR="005030A9" w:rsidRPr="00921C42" w:rsidRDefault="00000000">
      <w:pPr>
        <w:spacing w:after="220"/>
        <w:rPr>
          <w:sz w:val="24"/>
          <w:szCs w:val="24"/>
          <w:u w:val="single"/>
          <w:lang w:val="en-US"/>
        </w:rPr>
      </w:pPr>
      <w:r w:rsidRPr="00921C42">
        <w:rPr>
          <w:rFonts w:ascii="Calibri" w:eastAsia="Calibri" w:hAnsi="Calibri" w:cs="Calibri"/>
          <w:b/>
          <w:bCs/>
          <w:color w:val="1F3864"/>
          <w:sz w:val="24"/>
          <w:szCs w:val="24"/>
          <w:u w:val="single"/>
          <w:lang w:val="en-US"/>
        </w:rPr>
        <w:t>Subject: Application for the position of Senior Software Engineer</w:t>
      </w:r>
    </w:p>
    <w:p w14:paraId="1E11AE57" w14:textId="77777777" w:rsidR="005030A9" w:rsidRPr="00921C42" w:rsidRDefault="00000000">
      <w:pPr>
        <w:spacing w:after="220"/>
        <w:rPr>
          <w:lang w:val="en-US"/>
        </w:rPr>
      </w:pPr>
      <w:r w:rsidRPr="00921C42">
        <w:rPr>
          <w:rFonts w:ascii="Calibri" w:eastAsia="Calibri" w:hAnsi="Calibri" w:cs="Calibri"/>
          <w:color w:val="000000"/>
          <w:sz w:val="21"/>
          <w:szCs w:val="21"/>
          <w:lang w:val="en-US"/>
        </w:rPr>
        <w:t>Dear Hiring Manager,</w:t>
      </w:r>
    </w:p>
    <w:p w14:paraId="2759FAE0" w14:textId="77777777" w:rsidR="005030A9" w:rsidRPr="00921C42" w:rsidRDefault="00000000">
      <w:pPr>
        <w:spacing w:after="220"/>
        <w:jc w:val="both"/>
        <w:rPr>
          <w:lang w:val="en-US"/>
        </w:rPr>
      </w:pPr>
      <w:r w:rsidRPr="00921C42">
        <w:rPr>
          <w:rFonts w:ascii="Calibri" w:eastAsia="Calibri" w:hAnsi="Calibri" w:cs="Calibri"/>
          <w:color w:val="000000"/>
          <w:sz w:val="21"/>
          <w:szCs w:val="21"/>
          <w:lang w:val="en-US"/>
        </w:rPr>
        <w:t>I am excited to apply for the Senior Software Engineer position at your company. With nine years of experience building scalable fintech and e-commerce platforms, including over eight years in the UAE technology sector, I am confident I can make a strong technical contribution to your engineering team.</w:t>
      </w:r>
    </w:p>
    <w:p w14:paraId="41FA30DA" w14:textId="77777777" w:rsidR="005030A9" w:rsidRPr="00921C42" w:rsidRDefault="00000000">
      <w:pPr>
        <w:spacing w:after="220"/>
        <w:jc w:val="both"/>
        <w:rPr>
          <w:lang w:val="en-US"/>
        </w:rPr>
      </w:pPr>
      <w:r w:rsidRPr="00921C42">
        <w:rPr>
          <w:rFonts w:ascii="Calibri" w:eastAsia="Calibri" w:hAnsi="Calibri" w:cs="Calibri"/>
          <w:color w:val="000000"/>
          <w:sz w:val="21"/>
          <w:szCs w:val="21"/>
          <w:lang w:val="en-US"/>
        </w:rPr>
        <w:t>In my current role, I lead a squad of six engineers on a digital payments platform processing more than two million transactions monthly across the GCC. I recently architected our migration from a legacy monolith to microservices, cutting deployment times from hours to minutes and reducing infrastructure costs by 28%. I have also delivered payment gateway integrations aligned with UAE Central Bank compliance requirements.</w:t>
      </w:r>
    </w:p>
    <w:p w14:paraId="3630EDFE" w14:textId="77777777" w:rsidR="005030A9" w:rsidRPr="00921C42" w:rsidRDefault="00000000">
      <w:pPr>
        <w:spacing w:after="220"/>
        <w:jc w:val="both"/>
        <w:rPr>
          <w:lang w:val="en-US"/>
        </w:rPr>
      </w:pPr>
      <w:r w:rsidRPr="00921C42">
        <w:rPr>
          <w:rFonts w:ascii="Calibri" w:eastAsia="Calibri" w:hAnsi="Calibri" w:cs="Calibri"/>
          <w:color w:val="000000"/>
          <w:sz w:val="21"/>
          <w:szCs w:val="21"/>
          <w:lang w:val="en-US"/>
        </w:rPr>
        <w:t>I hold AWS Solutions Architect and Kubernetes certifications and have an established record of mentoring junior engineers and raising code quality standards. I am based in Dubai on a transferable employment visa and available to start at short notice.</w:t>
      </w:r>
    </w:p>
    <w:p w14:paraId="0E26F81A" w14:textId="77777777" w:rsidR="005030A9" w:rsidRPr="00921C42" w:rsidRDefault="00000000">
      <w:pPr>
        <w:spacing w:after="220"/>
        <w:jc w:val="both"/>
        <w:rPr>
          <w:rFonts w:ascii="Calibri" w:eastAsia="Calibri" w:hAnsi="Calibri" w:cs="Calibri"/>
          <w:color w:val="000000"/>
          <w:sz w:val="21"/>
          <w:szCs w:val="21"/>
          <w:lang w:val="en-US"/>
        </w:rPr>
      </w:pPr>
      <w:r w:rsidRPr="00921C42">
        <w:rPr>
          <w:rFonts w:ascii="Calibri" w:eastAsia="Calibri" w:hAnsi="Calibri" w:cs="Calibri"/>
          <w:color w:val="000000"/>
          <w:sz w:val="21"/>
          <w:szCs w:val="21"/>
          <w:lang w:val="en-US"/>
        </w:rPr>
        <w:t>I would welcome the opportunity to discuss how my technical leadership and regional fintech experience align with your roadmap. Thank you for considering my application.</w:t>
      </w:r>
    </w:p>
    <w:p w14:paraId="28B91E71" w14:textId="77777777" w:rsidR="00921C42" w:rsidRDefault="00921C42">
      <w:pPr>
        <w:spacing w:after="220"/>
        <w:jc w:val="both"/>
        <w:rPr>
          <w:rFonts w:ascii="Calibri" w:eastAsia="Calibri" w:hAnsi="Calibri" w:cs="Calibri"/>
          <w:color w:val="000000"/>
          <w:sz w:val="21"/>
          <w:szCs w:val="21"/>
        </w:rPr>
      </w:pPr>
    </w:p>
    <w:p w14:paraId="666BBB4B" w14:textId="77777777" w:rsidR="00921C42" w:rsidRDefault="00921C42">
      <w:pPr>
        <w:spacing w:after="220"/>
        <w:jc w:val="both"/>
      </w:pPr>
    </w:p>
    <w:p w14:paraId="0808B439" w14:textId="77777777" w:rsidR="005030A9" w:rsidRDefault="00000000">
      <w:pPr>
        <w:spacing w:before="200" w:after="20"/>
      </w:pPr>
      <w:r>
        <w:rPr>
          <w:rFonts w:ascii="Calibri" w:eastAsia="Calibri" w:hAnsi="Calibri" w:cs="Calibri"/>
          <w:color w:val="000000"/>
          <w:sz w:val="21"/>
          <w:szCs w:val="21"/>
        </w:rPr>
        <w:t xml:space="preserve">Yours </w:t>
      </w:r>
      <w:proofErr w:type="spellStart"/>
      <w:r>
        <w:rPr>
          <w:rFonts w:ascii="Calibri" w:eastAsia="Calibri" w:hAnsi="Calibri" w:cs="Calibri"/>
          <w:color w:val="000000"/>
          <w:sz w:val="21"/>
          <w:szCs w:val="21"/>
        </w:rPr>
        <w:t>sincerely</w:t>
      </w:r>
      <w:proofErr w:type="spellEnd"/>
      <w:r>
        <w:rPr>
          <w:rFonts w:ascii="Calibri" w:eastAsia="Calibri" w:hAnsi="Calibri" w:cs="Calibri"/>
          <w:color w:val="000000"/>
          <w:sz w:val="21"/>
          <w:szCs w:val="21"/>
        </w:rPr>
        <w:t>,</w:t>
      </w:r>
    </w:p>
    <w:p w14:paraId="50F699B7" w14:textId="77777777" w:rsidR="005030A9" w:rsidRDefault="00000000">
      <w:pPr>
        <w:spacing w:before="260"/>
      </w:pPr>
      <w:r>
        <w:rPr>
          <w:rFonts w:ascii="Calibri" w:eastAsia="Calibri" w:hAnsi="Calibri" w:cs="Calibri"/>
          <w:b/>
          <w:bCs/>
          <w:color w:val="1F3864"/>
          <w:sz w:val="21"/>
          <w:szCs w:val="21"/>
        </w:rPr>
        <w:t>AHMED KHAN</w:t>
      </w:r>
    </w:p>
    <w:sectPr w:rsidR="005030A9">
      <w:pgSz w:w="11906" w:h="16838"/>
      <w:pgMar w:top="1000" w:right="1100" w:bottom="1000" w:left="11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2F3D35"/>
    <w:multiLevelType w:val="hybridMultilevel"/>
    <w:tmpl w:val="D3C01D20"/>
    <w:lvl w:ilvl="0" w:tplc="CF126082">
      <w:start w:val="1"/>
      <w:numFmt w:val="bullet"/>
      <w:lvlText w:val="●"/>
      <w:lvlJc w:val="left"/>
      <w:pPr>
        <w:ind w:left="720" w:hanging="360"/>
      </w:pPr>
    </w:lvl>
    <w:lvl w:ilvl="1" w:tplc="BC06BEDC">
      <w:start w:val="1"/>
      <w:numFmt w:val="bullet"/>
      <w:lvlText w:val="○"/>
      <w:lvlJc w:val="left"/>
      <w:pPr>
        <w:ind w:left="1440" w:hanging="360"/>
      </w:pPr>
    </w:lvl>
    <w:lvl w:ilvl="2" w:tplc="9BA69950">
      <w:start w:val="1"/>
      <w:numFmt w:val="bullet"/>
      <w:lvlText w:val="■"/>
      <w:lvlJc w:val="left"/>
      <w:pPr>
        <w:ind w:left="2160" w:hanging="360"/>
      </w:pPr>
    </w:lvl>
    <w:lvl w:ilvl="3" w:tplc="08DC2AB4">
      <w:start w:val="1"/>
      <w:numFmt w:val="bullet"/>
      <w:lvlText w:val="●"/>
      <w:lvlJc w:val="left"/>
      <w:pPr>
        <w:ind w:left="2880" w:hanging="360"/>
      </w:pPr>
    </w:lvl>
    <w:lvl w:ilvl="4" w:tplc="B8DC8658">
      <w:start w:val="1"/>
      <w:numFmt w:val="bullet"/>
      <w:lvlText w:val="○"/>
      <w:lvlJc w:val="left"/>
      <w:pPr>
        <w:ind w:left="3600" w:hanging="360"/>
      </w:pPr>
    </w:lvl>
    <w:lvl w:ilvl="5" w:tplc="74A68E30">
      <w:start w:val="1"/>
      <w:numFmt w:val="bullet"/>
      <w:lvlText w:val="■"/>
      <w:lvlJc w:val="left"/>
      <w:pPr>
        <w:ind w:left="4320" w:hanging="360"/>
      </w:pPr>
    </w:lvl>
    <w:lvl w:ilvl="6" w:tplc="5B704B4C">
      <w:start w:val="1"/>
      <w:numFmt w:val="bullet"/>
      <w:lvlText w:val="●"/>
      <w:lvlJc w:val="left"/>
      <w:pPr>
        <w:ind w:left="5040" w:hanging="360"/>
      </w:pPr>
    </w:lvl>
    <w:lvl w:ilvl="7" w:tplc="FE688ED4">
      <w:start w:val="1"/>
      <w:numFmt w:val="bullet"/>
      <w:lvlText w:val="●"/>
      <w:lvlJc w:val="left"/>
      <w:pPr>
        <w:ind w:left="5760" w:hanging="360"/>
      </w:pPr>
    </w:lvl>
    <w:lvl w:ilvl="8" w:tplc="C10A2490">
      <w:start w:val="1"/>
      <w:numFmt w:val="bullet"/>
      <w:lvlText w:val="●"/>
      <w:lvlJc w:val="left"/>
      <w:pPr>
        <w:ind w:left="6480" w:hanging="360"/>
      </w:pPr>
    </w:lvl>
  </w:abstractNum>
  <w:num w:numId="1" w16cid:durableId="211196932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0A9"/>
    <w:rsid w:val="005030A9"/>
    <w:rsid w:val="00921C42"/>
    <w:rsid w:val="00E42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08F5F"/>
  <w15:docId w15:val="{C769D341-8AAC-4E99-8232-59C819B5A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Oversk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Oversk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Oversk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Oversk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Oversk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eavsnitt">
    <w:name w:val="List Paragraph"/>
    <w:qFormat/>
  </w:style>
  <w:style w:type="character" w:styleId="Hyperkobling">
    <w:name w:val="Hyperlink"/>
    <w:uiPriority w:val="99"/>
    <w:unhideWhenUsed/>
    <w:rPr>
      <w:color w:val="0563C1"/>
      <w:u w:val="single"/>
    </w:rPr>
  </w:style>
  <w:style w:type="character" w:styleId="Fotnotereferanse">
    <w:name w:val="footnote reference"/>
    <w:uiPriority w:val="99"/>
    <w:semiHidden/>
    <w:unhideWhenUsed/>
    <w:rPr>
      <w:vertAlign w:val="superscript"/>
    </w:rPr>
  </w:style>
  <w:style w:type="paragraph" w:styleId="Fotnotetekst">
    <w:name w:val="footnote text"/>
    <w:link w:val="FotnotetekstTegn"/>
    <w:uiPriority w:val="99"/>
    <w:semiHidden/>
    <w:unhideWhenUsed/>
  </w:style>
  <w:style w:type="character" w:customStyle="1" w:styleId="FotnotetekstTegn">
    <w:name w:val="Fotnotetekst Tegn"/>
    <w:link w:val="Fotnotetekst"/>
    <w:uiPriority w:val="99"/>
    <w:semiHidden/>
    <w:unhideWhenUsed/>
    <w:rPr>
      <w:sz w:val="20"/>
      <w:szCs w:val="20"/>
    </w:rPr>
  </w:style>
  <w:style w:type="character" w:styleId="Sluttnotereferanse">
    <w:name w:val="endnote reference"/>
    <w:uiPriority w:val="99"/>
    <w:semiHidden/>
    <w:unhideWhenUsed/>
    <w:rPr>
      <w:vertAlign w:val="superscript"/>
    </w:rPr>
  </w:style>
  <w:style w:type="paragraph" w:styleId="Sluttnotetekst">
    <w:name w:val="endnote text"/>
    <w:link w:val="SluttnotetekstTegn"/>
    <w:uiPriority w:val="99"/>
    <w:semiHidden/>
    <w:unhideWhenUsed/>
  </w:style>
  <w:style w:type="character" w:customStyle="1" w:styleId="SluttnotetekstTegn">
    <w:name w:val="Sluttnotetekst Tegn"/>
    <w:link w:val="Sluttnoteteks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Ine Marie Silden</cp:lastModifiedBy>
  <cp:revision>3</cp:revision>
  <dcterms:created xsi:type="dcterms:W3CDTF">2026-07-13T17:40:00Z</dcterms:created>
  <dcterms:modified xsi:type="dcterms:W3CDTF">2026-07-13T18:01:00Z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2c0a6e-2c12-4688-9c96-cb4c6b822d2a_Enabled">
    <vt:lpwstr>true</vt:lpwstr>
  </property>
  <property fmtid="{D5CDD505-2E9C-101B-9397-08002B2CF9AE}" pid="3" name="MSIP_Label_fd2c0a6e-2c12-4688-9c96-cb4c6b822d2a_SetDate">
    <vt:lpwstr>2026-07-13T18:00:02Z</vt:lpwstr>
  </property>
  <property fmtid="{D5CDD505-2E9C-101B-9397-08002B2CF9AE}" pid="4" name="MSIP_Label_fd2c0a6e-2c12-4688-9c96-cb4c6b822d2a_Method">
    <vt:lpwstr>Privileged</vt:lpwstr>
  </property>
  <property fmtid="{D5CDD505-2E9C-101B-9397-08002B2CF9AE}" pid="5" name="MSIP_Label_fd2c0a6e-2c12-4688-9c96-cb4c6b822d2a_Name">
    <vt:lpwstr>fd2c0a6e-2c12-4688-9c96-cb4c6b822d2a</vt:lpwstr>
  </property>
  <property fmtid="{D5CDD505-2E9C-101B-9397-08002B2CF9AE}" pid="6" name="MSIP_Label_fd2c0a6e-2c12-4688-9c96-cb4c6b822d2a_SiteId">
    <vt:lpwstr>eec01f8e-737f-43e3-9ed5-f8a59913bd82</vt:lpwstr>
  </property>
  <property fmtid="{D5CDD505-2E9C-101B-9397-08002B2CF9AE}" pid="7" name="MSIP_Label_fd2c0a6e-2c12-4688-9c96-cb4c6b822d2a_ActionId">
    <vt:lpwstr>494181d7-fda9-4aa0-bb6d-bc6d368237b2</vt:lpwstr>
  </property>
  <property fmtid="{D5CDD505-2E9C-101B-9397-08002B2CF9AE}" pid="8" name="MSIP_Label_fd2c0a6e-2c12-4688-9c96-cb4c6b822d2a_ContentBits">
    <vt:lpwstr>0</vt:lpwstr>
  </property>
  <property fmtid="{D5CDD505-2E9C-101B-9397-08002B2CF9AE}" pid="9" name="MSIP_Label_fd2c0a6e-2c12-4688-9c96-cb4c6b822d2a_Tag">
    <vt:lpwstr>10, 0, 1, 1</vt:lpwstr>
  </property>
</Properties>
</file>